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5C89" w:rsidRPr="000F1305" w:rsidRDefault="00CE5C89" w:rsidP="00EF14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305">
        <w:rPr>
          <w:rFonts w:ascii="Times New Roman" w:hAnsi="Times New Roman" w:cs="Times New Roman"/>
          <w:sz w:val="28"/>
          <w:szCs w:val="28"/>
        </w:rPr>
        <w:t>Принятие постановления администрации городского округа Кинель Самарской области</w:t>
      </w:r>
      <w:r w:rsidR="00640904" w:rsidRPr="000F1305">
        <w:rPr>
          <w:rFonts w:ascii="Times New Roman" w:hAnsi="Times New Roman" w:cs="Times New Roman"/>
          <w:sz w:val="28"/>
          <w:szCs w:val="28"/>
        </w:rPr>
        <w:t xml:space="preserve"> «</w:t>
      </w:r>
      <w:r w:rsidR="000F1305" w:rsidRPr="000F130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 утверждении административного регламента по </w:t>
      </w:r>
      <w:r w:rsidR="000F1305" w:rsidRPr="000F1305">
        <w:rPr>
          <w:rFonts w:ascii="Times New Roman" w:hAnsi="Times New Roman" w:cs="Times New Roman"/>
          <w:sz w:val="28"/>
          <w:szCs w:val="28"/>
        </w:rPr>
        <w:t xml:space="preserve">предоставлению </w:t>
      </w:r>
      <w:bookmarkStart w:id="0" w:name="_GoBack"/>
      <w:bookmarkEnd w:id="0"/>
      <w:r w:rsidR="000F1305" w:rsidRPr="000F1305">
        <w:rPr>
          <w:rFonts w:ascii="Times New Roman" w:hAnsi="Times New Roman" w:cs="Times New Roman"/>
          <w:sz w:val="28"/>
          <w:szCs w:val="28"/>
        </w:rPr>
        <w:t>муниципальной услуги «Выдача разрешений на движение по автомобильным дорогам транспортных средств, осуществляющих перевозки опасных, тяжеловесных и (или) крупногабаритных грузов</w:t>
      </w:r>
      <w:r w:rsidR="00640904" w:rsidRPr="000F130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EF14D7" w:rsidRPr="000F1305">
        <w:rPr>
          <w:rFonts w:ascii="Times New Roman" w:hAnsi="Times New Roman" w:cs="Times New Roman"/>
          <w:sz w:val="28"/>
          <w:szCs w:val="28"/>
        </w:rPr>
        <w:t xml:space="preserve">не </w:t>
      </w:r>
      <w:r w:rsidRPr="000F1305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0F1305">
        <w:rPr>
          <w:rFonts w:ascii="Times New Roman" w:hAnsi="Times New Roman" w:cs="Times New Roman"/>
          <w:sz w:val="28"/>
          <w:szCs w:val="28"/>
        </w:rPr>
        <w:t xml:space="preserve"> принятия, изменения, отмены нормативных правовых актов.</w:t>
      </w:r>
      <w:r w:rsidRPr="000F13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5C89" w:rsidRPr="00A67C16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5C89" w:rsidRPr="00A67C16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24"/>
    <w:rsid w:val="00053E24"/>
    <w:rsid w:val="000F1305"/>
    <w:rsid w:val="00182E74"/>
    <w:rsid w:val="002347CA"/>
    <w:rsid w:val="00382211"/>
    <w:rsid w:val="003B53E2"/>
    <w:rsid w:val="004E215F"/>
    <w:rsid w:val="006257EF"/>
    <w:rsid w:val="006377A9"/>
    <w:rsid w:val="00640904"/>
    <w:rsid w:val="0098754B"/>
    <w:rsid w:val="00A67C16"/>
    <w:rsid w:val="00B7186B"/>
    <w:rsid w:val="00CE5C89"/>
    <w:rsid w:val="00D71005"/>
    <w:rsid w:val="00E83E59"/>
    <w:rsid w:val="00EF14D7"/>
    <w:rsid w:val="00F3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09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09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2018-06-01T07:21:00Z</cp:lastPrinted>
  <dcterms:created xsi:type="dcterms:W3CDTF">2017-02-08T08:13:00Z</dcterms:created>
  <dcterms:modified xsi:type="dcterms:W3CDTF">2018-08-23T13:46:00Z</dcterms:modified>
</cp:coreProperties>
</file>